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C3" w:rsidRPr="00C90B06" w:rsidRDefault="00865B59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A38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2C78C3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6A38" w:rsidRPr="00644E9E" w:rsidRDefault="00456A38" w:rsidP="00C90B06">
      <w:pPr>
        <w:ind w:left="3420"/>
        <w:jc w:val="both"/>
      </w:pPr>
      <w:bookmarkStart w:id="0" w:name="_GoBack"/>
      <w:bookmarkEnd w:id="0"/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8F9" w:rsidRDefault="00865B59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4523" w:rsidRPr="00FE4523">
        <w:rPr>
          <w:rFonts w:ascii="Times New Roman" w:hAnsi="Times New Roman" w:cs="Times New Roman"/>
          <w:bCs/>
          <w:sz w:val="24"/>
          <w:szCs w:val="24"/>
        </w:rPr>
        <w:t>vereador</w:t>
      </w:r>
      <w:r w:rsidR="00127145" w:rsidRPr="00FE45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645E9C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45E9C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</w:t>
      </w:r>
      <w:r w:rsidR="00456A38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3665F">
        <w:rPr>
          <w:rFonts w:ascii="Times New Roman" w:hAnsi="Times New Roman" w:cs="Times New Roman"/>
          <w:color w:val="000000"/>
          <w:sz w:val="24"/>
          <w:szCs w:val="24"/>
        </w:rPr>
        <w:t xml:space="preserve"> Secretaria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</w:t>
      </w:r>
      <w:r w:rsidR="003E446C">
        <w:rPr>
          <w:rFonts w:ascii="Times New Roman" w:hAnsi="Times New Roman" w:cs="Times New Roman"/>
          <w:color w:val="000000"/>
          <w:sz w:val="24"/>
          <w:szCs w:val="24"/>
        </w:rPr>
        <w:t xml:space="preserve"> de Obras e Serviços Públicos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5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 xml:space="preserve">com cópias ao Ministério Público,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D344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informações </w:t>
      </w:r>
      <w:r w:rsidR="00645E9C">
        <w:rPr>
          <w:rFonts w:ascii="Times New Roman" w:hAnsi="Times New Roman" w:cs="Times New Roman"/>
          <w:b/>
          <w:color w:val="000000"/>
          <w:sz w:val="24"/>
          <w:szCs w:val="24"/>
        </w:rPr>
        <w:t>sobre a suposta e eventual utilizaçã</w:t>
      </w:r>
      <w:r w:rsidR="00D344F6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645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maquinários e equipamentos públicos</w:t>
      </w:r>
      <w:r w:rsidR="00D344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5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</w:t>
      </w:r>
      <w:r w:rsidR="00D344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lote 104, </w:t>
      </w:r>
      <w:r w:rsidR="00645E9C">
        <w:rPr>
          <w:rFonts w:ascii="Times New Roman" w:hAnsi="Times New Roman" w:cs="Times New Roman"/>
          <w:b/>
          <w:color w:val="000000"/>
          <w:sz w:val="24"/>
          <w:szCs w:val="24"/>
        </w:rPr>
        <w:t>no Assentamento Jonas Pinheiro.</w:t>
      </w:r>
    </w:p>
    <w:p w:rsidR="001108F9" w:rsidRDefault="001108F9" w:rsidP="001108F9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865B59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456A3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B88" w:rsidRPr="00205B88" w:rsidRDefault="00865B59" w:rsidP="00456A3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epresentadas, podendo requerer, no mesmo sentido, a atenção de autoridades Federais ou Estaduais (Art. 244, inciso V do Regimento Interno da Câmara Municipal de Sorriso);</w:t>
      </w:r>
    </w:p>
    <w:p w:rsidR="00205B88" w:rsidRDefault="00205B88" w:rsidP="00456A3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865B59" w:rsidP="00456A3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é de direito de todos receberem dos órgãos públicos 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nformações de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interesses gerais;</w:t>
      </w:r>
    </w:p>
    <w:p w:rsidR="005E6D0E" w:rsidRPr="00205B88" w:rsidRDefault="005E6D0E" w:rsidP="00456A3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865B59" w:rsidP="00456A3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Considerando que </w:t>
      </w:r>
      <w:r w:rsidR="00D344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no lote 104 do Assentamento Jonas Pinheiro foi retirado terra com os maquinários da</w:t>
      </w:r>
      <w:r w:rsidR="00931D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Secretaria Municipal de Obras e Serviços Públicos</w:t>
      </w:r>
      <w:r w:rsidR="00D344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sem a autorização da proprietária;</w:t>
      </w:r>
    </w:p>
    <w:p w:rsidR="00904F3A" w:rsidRPr="005E6D0E" w:rsidRDefault="00904F3A" w:rsidP="00456A3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05B88" w:rsidRDefault="00865B59" w:rsidP="00456A3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a inte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nção da presente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propositura </w:t>
      </w:r>
      <w:r w:rsidR="00456A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é </w:t>
      </w:r>
      <w:r w:rsidR="00456A38"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um acompanhamento mais aprofundado sobre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 informações solicitadas</w:t>
      </w:r>
      <w:r w:rsidRPr="00205B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para melhor entendimento dos parlamentares e da população.</w:t>
      </w:r>
    </w:p>
    <w:p w:rsidR="00904F3A" w:rsidRDefault="00904F3A" w:rsidP="00456A38">
      <w:pPr>
        <w:ind w:firstLine="1418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</w:pPr>
    </w:p>
    <w:p w:rsidR="005B5B16" w:rsidRPr="00C90B06" w:rsidRDefault="005B5B16" w:rsidP="00456A3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865B59" w:rsidP="00456A3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E4523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A38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EA2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079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F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56A38" w:rsidRPr="00C90B06" w:rsidRDefault="00456A38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0B06" w:rsidRPr="00C90B06" w:rsidRDefault="00C90B06" w:rsidP="00FE45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9E66C6" w:rsidTr="00C90B06">
        <w:tc>
          <w:tcPr>
            <w:tcW w:w="2943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865B59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865B59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6A38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6C6" w:rsidTr="00C90B06">
        <w:tc>
          <w:tcPr>
            <w:tcW w:w="2943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C90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C9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904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59" w:rsidRDefault="00865B59">
      <w:r>
        <w:separator/>
      </w:r>
    </w:p>
  </w:endnote>
  <w:endnote w:type="continuationSeparator" w:id="0">
    <w:p w:rsidR="00865B59" w:rsidRDefault="0086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59" w:rsidRDefault="00865B59">
      <w:r>
        <w:separator/>
      </w:r>
    </w:p>
  </w:footnote>
  <w:footnote w:type="continuationSeparator" w:id="0">
    <w:p w:rsidR="00865B59" w:rsidRDefault="0086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0A7911"/>
    <w:rsid w:val="000D340D"/>
    <w:rsid w:val="000F5EFC"/>
    <w:rsid w:val="001108F9"/>
    <w:rsid w:val="001258D9"/>
    <w:rsid w:val="00127145"/>
    <w:rsid w:val="00134DB6"/>
    <w:rsid w:val="00161BB3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64E03"/>
    <w:rsid w:val="0029459B"/>
    <w:rsid w:val="002C78C3"/>
    <w:rsid w:val="002D72E4"/>
    <w:rsid w:val="0031058E"/>
    <w:rsid w:val="0032420F"/>
    <w:rsid w:val="00354A66"/>
    <w:rsid w:val="00390667"/>
    <w:rsid w:val="003A3F8B"/>
    <w:rsid w:val="003B0738"/>
    <w:rsid w:val="003E264D"/>
    <w:rsid w:val="003E446C"/>
    <w:rsid w:val="004065EB"/>
    <w:rsid w:val="00456A38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44E9E"/>
    <w:rsid w:val="00645E9C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65B59"/>
    <w:rsid w:val="00871DB7"/>
    <w:rsid w:val="008A69FF"/>
    <w:rsid w:val="008E6FA8"/>
    <w:rsid w:val="00904F3A"/>
    <w:rsid w:val="0092637C"/>
    <w:rsid w:val="00931D06"/>
    <w:rsid w:val="00985149"/>
    <w:rsid w:val="009C0104"/>
    <w:rsid w:val="009C7F52"/>
    <w:rsid w:val="009D657D"/>
    <w:rsid w:val="009E66C6"/>
    <w:rsid w:val="00A06D28"/>
    <w:rsid w:val="00A13EE9"/>
    <w:rsid w:val="00A16616"/>
    <w:rsid w:val="00A35659"/>
    <w:rsid w:val="00A40EE0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A2079"/>
    <w:rsid w:val="00BA310C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D23510"/>
    <w:rsid w:val="00D344F6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18CB"/>
    <w:rsid w:val="00EE401B"/>
    <w:rsid w:val="00F472D8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8F82"/>
  <w15:docId w15:val="{843033D9-9885-4854-AB9E-6661C3EF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9FC2-E460-48F3-B7D0-F6EB428C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2021-02-22T12:59:00Z</cp:lastPrinted>
  <dcterms:created xsi:type="dcterms:W3CDTF">2021-02-22T12:14:00Z</dcterms:created>
  <dcterms:modified xsi:type="dcterms:W3CDTF">2021-02-26T11:49:00Z</dcterms:modified>
</cp:coreProperties>
</file>