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142280" w:rsidRDefault="00142280" w:rsidP="00142280">
      <w:pPr>
        <w:spacing w:after="0" w:line="240" w:lineRule="auto"/>
        <w:ind w:firstLine="3402"/>
        <w:rPr>
          <w:b/>
          <w:sz w:val="23"/>
          <w:szCs w:val="23"/>
        </w:rPr>
      </w:pPr>
      <w:r w:rsidRPr="00142280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241</w:t>
      </w:r>
      <w:r w:rsidR="00F047B3" w:rsidRPr="00142280">
        <w:rPr>
          <w:b/>
          <w:sz w:val="23"/>
          <w:szCs w:val="23"/>
        </w:rPr>
        <w:t>/2021</w:t>
      </w:r>
    </w:p>
    <w:p w:rsidR="00C55000" w:rsidRPr="00142280" w:rsidRDefault="00C55000" w:rsidP="00142280">
      <w:pPr>
        <w:spacing w:after="0" w:line="240" w:lineRule="auto"/>
        <w:ind w:firstLine="3402"/>
        <w:rPr>
          <w:b/>
          <w:sz w:val="23"/>
          <w:szCs w:val="23"/>
        </w:rPr>
      </w:pPr>
    </w:p>
    <w:p w:rsidR="005C3435" w:rsidRPr="00142280" w:rsidRDefault="005C3435" w:rsidP="00142280">
      <w:pPr>
        <w:spacing w:after="0" w:line="240" w:lineRule="auto"/>
        <w:rPr>
          <w:b/>
          <w:sz w:val="23"/>
          <w:szCs w:val="23"/>
        </w:rPr>
      </w:pPr>
    </w:p>
    <w:p w:rsidR="00C55000" w:rsidRDefault="00C55000" w:rsidP="00142280">
      <w:pPr>
        <w:spacing w:after="0" w:line="240" w:lineRule="auto"/>
        <w:ind w:firstLine="3402"/>
        <w:rPr>
          <w:sz w:val="23"/>
          <w:szCs w:val="23"/>
        </w:rPr>
      </w:pPr>
    </w:p>
    <w:p w:rsidR="00142280" w:rsidRPr="00142280" w:rsidRDefault="00142280" w:rsidP="00142280">
      <w:pPr>
        <w:spacing w:after="0" w:line="240" w:lineRule="auto"/>
        <w:ind w:firstLine="3402"/>
        <w:rPr>
          <w:sz w:val="23"/>
          <w:szCs w:val="23"/>
        </w:rPr>
      </w:pPr>
    </w:p>
    <w:p w:rsidR="005C3435" w:rsidRPr="00142280" w:rsidRDefault="00142280" w:rsidP="00142280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42280">
        <w:rPr>
          <w:b/>
          <w:sz w:val="23"/>
          <w:szCs w:val="23"/>
        </w:rPr>
        <w:t>RODRIGO MACHADO – PSDB, IAGO MELLA</w:t>
      </w:r>
      <w:r>
        <w:rPr>
          <w:b/>
          <w:sz w:val="23"/>
          <w:szCs w:val="23"/>
        </w:rPr>
        <w:t xml:space="preserve"> </w:t>
      </w:r>
      <w:r w:rsidRPr="00142280">
        <w:rPr>
          <w:b/>
          <w:sz w:val="23"/>
          <w:szCs w:val="23"/>
        </w:rPr>
        <w:t>-P</w:t>
      </w:r>
      <w:r w:rsidR="00771783" w:rsidRPr="00142280">
        <w:rPr>
          <w:b/>
          <w:sz w:val="23"/>
          <w:szCs w:val="23"/>
        </w:rPr>
        <w:t>odemos</w:t>
      </w:r>
      <w:r w:rsidRPr="00142280">
        <w:rPr>
          <w:b/>
          <w:sz w:val="23"/>
          <w:szCs w:val="23"/>
        </w:rPr>
        <w:t>, DAMIANI DA TV</w:t>
      </w:r>
      <w:r>
        <w:rPr>
          <w:b/>
          <w:sz w:val="23"/>
          <w:szCs w:val="23"/>
        </w:rPr>
        <w:t xml:space="preserve"> </w:t>
      </w:r>
      <w:r w:rsidRPr="00142280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Pr="00142280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142280">
        <w:rPr>
          <w:b/>
          <w:sz w:val="23"/>
          <w:szCs w:val="23"/>
        </w:rPr>
        <w:t>PSDB, CELSO KOZAK</w:t>
      </w:r>
      <w:r>
        <w:rPr>
          <w:b/>
          <w:sz w:val="23"/>
          <w:szCs w:val="23"/>
        </w:rPr>
        <w:t xml:space="preserve"> </w:t>
      </w:r>
      <w:r w:rsidR="00771783">
        <w:rPr>
          <w:b/>
          <w:sz w:val="23"/>
          <w:szCs w:val="23"/>
        </w:rPr>
        <w:t>–</w:t>
      </w:r>
      <w:r w:rsidRPr="00142280">
        <w:rPr>
          <w:b/>
          <w:sz w:val="23"/>
          <w:szCs w:val="23"/>
        </w:rPr>
        <w:t xml:space="preserve"> PSDB</w:t>
      </w:r>
      <w:r w:rsidR="00771783">
        <w:rPr>
          <w:b/>
          <w:sz w:val="23"/>
          <w:szCs w:val="23"/>
        </w:rPr>
        <w:t xml:space="preserve"> e</w:t>
      </w:r>
      <w:r w:rsidRPr="00142280">
        <w:rPr>
          <w:b/>
          <w:sz w:val="23"/>
          <w:szCs w:val="23"/>
        </w:rPr>
        <w:t xml:space="preserve"> ZÉ DA PANTANAL</w:t>
      </w:r>
      <w:r>
        <w:rPr>
          <w:b/>
          <w:sz w:val="23"/>
          <w:szCs w:val="23"/>
        </w:rPr>
        <w:t xml:space="preserve"> </w:t>
      </w:r>
      <w:r w:rsidR="00771783">
        <w:rPr>
          <w:b/>
          <w:sz w:val="23"/>
          <w:szCs w:val="23"/>
        </w:rPr>
        <w:t>–</w:t>
      </w:r>
      <w:r w:rsidRPr="00142280">
        <w:rPr>
          <w:b/>
          <w:sz w:val="23"/>
          <w:szCs w:val="23"/>
        </w:rPr>
        <w:t xml:space="preserve"> MDB</w:t>
      </w:r>
      <w:r w:rsidR="00771783">
        <w:rPr>
          <w:b/>
          <w:sz w:val="23"/>
          <w:szCs w:val="23"/>
        </w:rPr>
        <w:t>,</w:t>
      </w:r>
      <w:r w:rsidR="00CD0024" w:rsidRPr="00142280">
        <w:rPr>
          <w:sz w:val="23"/>
          <w:szCs w:val="23"/>
        </w:rPr>
        <w:t xml:space="preserve"> vereadores abaixo assin</w:t>
      </w:r>
      <w:bookmarkStart w:id="0" w:name="_GoBack"/>
      <w:bookmarkEnd w:id="0"/>
      <w:r w:rsidR="00CD0024" w:rsidRPr="00142280">
        <w:rPr>
          <w:sz w:val="23"/>
          <w:szCs w:val="23"/>
        </w:rPr>
        <w:t xml:space="preserve">ados </w:t>
      </w:r>
      <w:r w:rsidR="00E91C7E" w:rsidRPr="00142280">
        <w:rPr>
          <w:color w:val="000000"/>
          <w:sz w:val="23"/>
          <w:szCs w:val="23"/>
        </w:rPr>
        <w:t xml:space="preserve">com assento nesta Casa, de conformidade com os Artigos 118 e 121 do Regimento Interno, </w:t>
      </w:r>
      <w:r w:rsidR="00E91C7E" w:rsidRPr="00142280">
        <w:rPr>
          <w:b/>
          <w:color w:val="000000"/>
          <w:sz w:val="23"/>
          <w:szCs w:val="23"/>
        </w:rPr>
        <w:t>REQUEREM</w:t>
      </w:r>
      <w:r w:rsidR="00E91C7E" w:rsidRPr="00142280">
        <w:rPr>
          <w:color w:val="000000"/>
          <w:sz w:val="23"/>
          <w:szCs w:val="23"/>
        </w:rPr>
        <w:t xml:space="preserve"> à Mesa que este Expediente seja encaminhado ao Exmo. Senhor Mauro Mendes, Governador do Estado de Mato Grosso, </w:t>
      </w:r>
      <w:r w:rsidR="000421B2" w:rsidRPr="00142280">
        <w:rPr>
          <w:color w:val="000000"/>
          <w:sz w:val="23"/>
          <w:szCs w:val="23"/>
        </w:rPr>
        <w:t xml:space="preserve">ao </w:t>
      </w:r>
      <w:r>
        <w:rPr>
          <w:color w:val="000000"/>
          <w:sz w:val="23"/>
          <w:szCs w:val="23"/>
        </w:rPr>
        <w:t xml:space="preserve">Exmo. </w:t>
      </w:r>
      <w:r w:rsidR="00E91C7E" w:rsidRPr="00142280">
        <w:rPr>
          <w:sz w:val="23"/>
          <w:szCs w:val="23"/>
        </w:rPr>
        <w:t xml:space="preserve">Senhor </w:t>
      </w:r>
      <w:proofErr w:type="spellStart"/>
      <w:r w:rsidR="00E91C7E" w:rsidRPr="00142280">
        <w:rPr>
          <w:bCs/>
          <w:sz w:val="23"/>
          <w:szCs w:val="23"/>
        </w:rPr>
        <w:t>Xuxu</w:t>
      </w:r>
      <w:proofErr w:type="spellEnd"/>
      <w:r w:rsidR="00E91C7E" w:rsidRPr="00142280">
        <w:rPr>
          <w:bCs/>
          <w:sz w:val="23"/>
          <w:szCs w:val="23"/>
        </w:rPr>
        <w:t xml:space="preserve"> Dal </w:t>
      </w:r>
      <w:proofErr w:type="spellStart"/>
      <w:r w:rsidR="00E91C7E" w:rsidRPr="00142280">
        <w:rPr>
          <w:bCs/>
          <w:sz w:val="23"/>
          <w:szCs w:val="23"/>
        </w:rPr>
        <w:t>Molin</w:t>
      </w:r>
      <w:proofErr w:type="spellEnd"/>
      <w:r w:rsidR="00E91C7E" w:rsidRPr="00142280">
        <w:rPr>
          <w:sz w:val="23"/>
          <w:szCs w:val="23"/>
        </w:rPr>
        <w:t>, Deputado Estadual,</w:t>
      </w:r>
      <w:r w:rsidR="00E91C7E" w:rsidRPr="00142280">
        <w:rPr>
          <w:color w:val="000000"/>
          <w:sz w:val="23"/>
          <w:szCs w:val="23"/>
        </w:rPr>
        <w:t xml:space="preserve"> ao Exmo Senhor Alexandre Bustamante dos Santos, Secretário Estadual de Segurança Pública, ao Senhor Rubens Sadao Okada, Diretor Geral da Politec e ao Senhor </w:t>
      </w:r>
      <w:r w:rsidR="00E91C7E" w:rsidRPr="00142280">
        <w:rPr>
          <w:sz w:val="23"/>
          <w:szCs w:val="23"/>
          <w:shd w:val="clear" w:color="auto" w:fill="FFFFFF"/>
        </w:rPr>
        <w:t xml:space="preserve">Eduardo Andraus Filho, </w:t>
      </w:r>
      <w:r w:rsidR="00E91C7E" w:rsidRPr="00142280">
        <w:rPr>
          <w:bCs/>
          <w:sz w:val="23"/>
          <w:szCs w:val="23"/>
          <w:shd w:val="clear" w:color="auto" w:fill="FFFFFF"/>
        </w:rPr>
        <w:t>Diretor Metropolitano de Medicina Legal,</w:t>
      </w:r>
      <w:r w:rsidR="00E91C7E" w:rsidRPr="00142280">
        <w:rPr>
          <w:sz w:val="23"/>
          <w:szCs w:val="23"/>
          <w:shd w:val="clear" w:color="auto" w:fill="FFFFFF"/>
        </w:rPr>
        <w:t> </w:t>
      </w:r>
      <w:r w:rsidR="00E91C7E" w:rsidRPr="00142280">
        <w:rPr>
          <w:color w:val="000000"/>
          <w:sz w:val="23"/>
          <w:szCs w:val="23"/>
        </w:rPr>
        <w:t xml:space="preserve">com cópia ao Exmo. Senhor Ari Lafin, Prefeito Municipal, </w:t>
      </w:r>
      <w:r w:rsidR="00E91C7E" w:rsidRPr="00142280">
        <w:rPr>
          <w:b/>
          <w:color w:val="000000"/>
          <w:sz w:val="23"/>
          <w:szCs w:val="23"/>
        </w:rPr>
        <w:t xml:space="preserve">requerendo </w:t>
      </w:r>
      <w:r w:rsidR="00D81BA1" w:rsidRPr="00142280">
        <w:rPr>
          <w:b/>
          <w:color w:val="000000"/>
          <w:sz w:val="23"/>
          <w:szCs w:val="23"/>
        </w:rPr>
        <w:t xml:space="preserve">a </w:t>
      </w:r>
      <w:r w:rsidR="00E91C7E" w:rsidRPr="00142280">
        <w:rPr>
          <w:b/>
          <w:color w:val="000000"/>
          <w:sz w:val="23"/>
          <w:szCs w:val="23"/>
        </w:rPr>
        <w:t>contratação de se</w:t>
      </w:r>
      <w:r w:rsidR="00D81BA1" w:rsidRPr="00142280">
        <w:rPr>
          <w:b/>
          <w:color w:val="000000"/>
          <w:sz w:val="23"/>
          <w:szCs w:val="23"/>
        </w:rPr>
        <w:t>gurança</w:t>
      </w:r>
      <w:r w:rsidR="000F32B8" w:rsidRPr="00142280">
        <w:rPr>
          <w:b/>
          <w:color w:val="000000"/>
          <w:sz w:val="23"/>
          <w:szCs w:val="23"/>
        </w:rPr>
        <w:t>,</w:t>
      </w:r>
      <w:r w:rsidR="00D81BA1" w:rsidRPr="00142280">
        <w:rPr>
          <w:b/>
          <w:color w:val="000000"/>
          <w:sz w:val="23"/>
          <w:szCs w:val="23"/>
        </w:rPr>
        <w:t xml:space="preserve"> em período integral</w:t>
      </w:r>
      <w:r w:rsidR="000F32B8" w:rsidRPr="00142280">
        <w:rPr>
          <w:b/>
          <w:color w:val="000000"/>
          <w:sz w:val="23"/>
          <w:szCs w:val="23"/>
        </w:rPr>
        <w:t>,</w:t>
      </w:r>
      <w:r w:rsidR="00E91C7E" w:rsidRPr="00142280">
        <w:rPr>
          <w:b/>
          <w:color w:val="000000"/>
          <w:sz w:val="23"/>
          <w:szCs w:val="23"/>
        </w:rPr>
        <w:t xml:space="preserve"> para </w:t>
      </w:r>
      <w:r w:rsidR="000F32B8" w:rsidRPr="00142280">
        <w:rPr>
          <w:b/>
          <w:color w:val="000000"/>
          <w:sz w:val="23"/>
          <w:szCs w:val="23"/>
        </w:rPr>
        <w:t>o Instituto Médico Legal – IML n</w:t>
      </w:r>
      <w:r w:rsidR="00E91C7E" w:rsidRPr="00142280">
        <w:rPr>
          <w:b/>
          <w:color w:val="000000"/>
          <w:sz w:val="23"/>
          <w:szCs w:val="23"/>
        </w:rPr>
        <w:t>o Município de Sorriso, Estado de Mato Grosso</w:t>
      </w:r>
      <w:r w:rsidR="00E91C7E" w:rsidRPr="00142280">
        <w:rPr>
          <w:color w:val="000000"/>
          <w:sz w:val="23"/>
          <w:szCs w:val="23"/>
        </w:rPr>
        <w:t xml:space="preserve">. </w:t>
      </w:r>
    </w:p>
    <w:p w:rsidR="00056061" w:rsidRPr="00142280" w:rsidRDefault="00056061" w:rsidP="00142280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C55000" w:rsidRPr="00142280" w:rsidRDefault="00142280" w:rsidP="00142280">
      <w:pPr>
        <w:spacing w:after="0" w:line="240" w:lineRule="auto"/>
        <w:jc w:val="center"/>
        <w:rPr>
          <w:b/>
          <w:sz w:val="23"/>
          <w:szCs w:val="23"/>
        </w:rPr>
      </w:pPr>
      <w:r w:rsidRPr="00142280">
        <w:rPr>
          <w:b/>
          <w:sz w:val="23"/>
          <w:szCs w:val="23"/>
        </w:rPr>
        <w:t>JUSTIFICATIVAS</w:t>
      </w:r>
    </w:p>
    <w:p w:rsidR="00AF3BD6" w:rsidRPr="00142280" w:rsidRDefault="00AF3BD6" w:rsidP="00142280">
      <w:pPr>
        <w:spacing w:after="0" w:line="240" w:lineRule="auto"/>
        <w:ind w:firstLine="1418"/>
        <w:rPr>
          <w:b/>
          <w:sz w:val="16"/>
          <w:szCs w:val="16"/>
        </w:rPr>
      </w:pPr>
    </w:p>
    <w:p w:rsidR="00E91C7E" w:rsidRDefault="00142280" w:rsidP="0014228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  <w:r w:rsidRPr="00142280">
        <w:rPr>
          <w:sz w:val="23"/>
          <w:szCs w:val="23"/>
        </w:rPr>
        <w:t xml:space="preserve">O Instituto </w:t>
      </w:r>
      <w:r w:rsidR="005244F2" w:rsidRPr="00142280">
        <w:rPr>
          <w:sz w:val="23"/>
          <w:szCs w:val="23"/>
        </w:rPr>
        <w:t>Médico</w:t>
      </w:r>
      <w:r w:rsidRPr="00142280">
        <w:rPr>
          <w:sz w:val="23"/>
          <w:szCs w:val="23"/>
        </w:rPr>
        <w:t xml:space="preserve"> Legal – IML é um órgão responsável pelas necropsias e laudos técnicos, sendo subordinado </w:t>
      </w:r>
      <w:r w:rsidRPr="00142280">
        <w:rPr>
          <w:color w:val="0D0D0D" w:themeColor="text1" w:themeTint="F2"/>
          <w:sz w:val="23"/>
          <w:szCs w:val="23"/>
          <w:shd w:val="clear" w:color="auto" w:fill="FFFFFF"/>
        </w:rPr>
        <w:t>à Secretaria de Estado da Segurança Pública.</w:t>
      </w:r>
    </w:p>
    <w:p w:rsidR="00142280" w:rsidRPr="00142280" w:rsidRDefault="00142280" w:rsidP="0014228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</w:p>
    <w:p w:rsidR="00E91C7E" w:rsidRDefault="00142280" w:rsidP="0014228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  <w:r w:rsidRPr="00142280">
        <w:rPr>
          <w:color w:val="0D0D0D" w:themeColor="text1" w:themeTint="F2"/>
          <w:sz w:val="23"/>
          <w:szCs w:val="23"/>
          <w:shd w:val="clear" w:color="auto" w:fill="FFFFFF"/>
        </w:rPr>
        <w:t xml:space="preserve">O atual Instituto </w:t>
      </w:r>
      <w:r w:rsidR="005244F2" w:rsidRPr="00142280">
        <w:rPr>
          <w:color w:val="0D0D0D" w:themeColor="text1" w:themeTint="F2"/>
          <w:sz w:val="23"/>
          <w:szCs w:val="23"/>
          <w:shd w:val="clear" w:color="auto" w:fill="FFFFFF"/>
        </w:rPr>
        <w:t>Médico</w:t>
      </w:r>
      <w:r w:rsidRPr="00142280">
        <w:rPr>
          <w:color w:val="0D0D0D" w:themeColor="text1" w:themeTint="F2"/>
          <w:sz w:val="23"/>
          <w:szCs w:val="23"/>
          <w:shd w:val="clear" w:color="auto" w:fill="FFFFFF"/>
        </w:rPr>
        <w:t xml:space="preserve"> Legal de Sorriso, implantado em 2012, </w:t>
      </w:r>
      <w:r w:rsidR="000421B2" w:rsidRPr="00142280">
        <w:rPr>
          <w:color w:val="0D0D0D" w:themeColor="text1" w:themeTint="F2"/>
          <w:sz w:val="23"/>
          <w:szCs w:val="23"/>
          <w:shd w:val="clear" w:color="auto" w:fill="FFFFFF"/>
        </w:rPr>
        <w:t>está</w:t>
      </w:r>
      <w:r w:rsidRPr="00142280">
        <w:rPr>
          <w:color w:val="0D0D0D" w:themeColor="text1" w:themeTint="F2"/>
          <w:sz w:val="23"/>
          <w:szCs w:val="23"/>
          <w:shd w:val="clear" w:color="auto" w:fill="FFFFFF"/>
        </w:rPr>
        <w:t xml:space="preserve"> vinculado à Perícia Oficial e Identificação Técnica – POLITEC, subordinada à Secretaria de Estado de Segurança Pública de Mato Grosso, onde realiza perícias criminais e laudos de corpo de delito, a fim de elucidar fatos ocorridos.</w:t>
      </w:r>
    </w:p>
    <w:p w:rsidR="00142280" w:rsidRPr="00142280" w:rsidRDefault="00142280" w:rsidP="0014228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</w:p>
    <w:p w:rsidR="00E91C7E" w:rsidRDefault="00142280" w:rsidP="00142280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42280">
        <w:rPr>
          <w:sz w:val="23"/>
          <w:szCs w:val="23"/>
        </w:rPr>
        <w:t xml:space="preserve">Considerando o crescimento populacional de Sorriso, assim como o fluxo de ocorrências, delitos e acidentes, que demandam do trabalho dos peritos criminais, faz se necessário </w:t>
      </w:r>
      <w:r w:rsidR="005244F2" w:rsidRPr="00142280">
        <w:rPr>
          <w:sz w:val="23"/>
          <w:szCs w:val="23"/>
        </w:rPr>
        <w:t xml:space="preserve">a </w:t>
      </w:r>
      <w:r w:rsidR="00D81BA1" w:rsidRPr="00142280">
        <w:rPr>
          <w:sz w:val="23"/>
          <w:szCs w:val="23"/>
        </w:rPr>
        <w:t>contratação de segurança em período integral para o</w:t>
      </w:r>
      <w:r w:rsidR="005244F2" w:rsidRPr="00142280">
        <w:rPr>
          <w:sz w:val="23"/>
          <w:szCs w:val="23"/>
        </w:rPr>
        <w:t xml:space="preserve"> IML</w:t>
      </w:r>
      <w:r w:rsidRPr="00142280">
        <w:rPr>
          <w:sz w:val="23"/>
          <w:szCs w:val="23"/>
        </w:rPr>
        <w:t xml:space="preserve"> de Sorriso, proporcionando</w:t>
      </w:r>
      <w:r w:rsidR="005244F2" w:rsidRPr="00142280">
        <w:rPr>
          <w:sz w:val="23"/>
          <w:szCs w:val="23"/>
        </w:rPr>
        <w:t xml:space="preserve"> mais</w:t>
      </w:r>
      <w:r w:rsidRPr="00142280">
        <w:rPr>
          <w:sz w:val="23"/>
          <w:szCs w:val="23"/>
        </w:rPr>
        <w:t xml:space="preserve"> qualidade do ambiente de trabalho</w:t>
      </w:r>
      <w:r w:rsidR="00D81BA1" w:rsidRPr="00142280">
        <w:rPr>
          <w:sz w:val="23"/>
          <w:szCs w:val="23"/>
        </w:rPr>
        <w:t xml:space="preserve"> e segurança, tendo em vista que o IML armazena muitas provas criminais, tais como armas de fogo. </w:t>
      </w:r>
      <w:r w:rsidRPr="00142280">
        <w:rPr>
          <w:sz w:val="23"/>
          <w:szCs w:val="23"/>
        </w:rPr>
        <w:t xml:space="preserve"> </w:t>
      </w:r>
    </w:p>
    <w:p w:rsidR="00142280" w:rsidRDefault="00142280" w:rsidP="00142280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42280" w:rsidRPr="00142280" w:rsidRDefault="00142280" w:rsidP="00142280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C55000" w:rsidRPr="00142280" w:rsidRDefault="00142280" w:rsidP="0014228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142280">
        <w:rPr>
          <w:color w:val="000000"/>
          <w:sz w:val="23"/>
          <w:szCs w:val="23"/>
        </w:rPr>
        <w:t xml:space="preserve">Câmara Municipal de Sorriso, Estado de Mato Grosso, </w:t>
      </w:r>
      <w:r w:rsidR="00D81BA1" w:rsidRPr="00142280">
        <w:rPr>
          <w:color w:val="000000"/>
          <w:sz w:val="23"/>
          <w:szCs w:val="23"/>
        </w:rPr>
        <w:t>em 09 de julho</w:t>
      </w:r>
      <w:r w:rsidRPr="00142280">
        <w:rPr>
          <w:color w:val="000000"/>
          <w:sz w:val="23"/>
          <w:szCs w:val="23"/>
        </w:rPr>
        <w:t xml:space="preserve"> de</w:t>
      </w:r>
      <w:r w:rsidR="006C581B" w:rsidRPr="00142280">
        <w:rPr>
          <w:color w:val="000000"/>
          <w:sz w:val="23"/>
          <w:szCs w:val="23"/>
        </w:rPr>
        <w:t xml:space="preserve"> </w:t>
      </w:r>
      <w:r w:rsidR="00883EA8" w:rsidRPr="00142280">
        <w:rPr>
          <w:color w:val="000000"/>
          <w:sz w:val="23"/>
          <w:szCs w:val="23"/>
        </w:rPr>
        <w:t>2021</w:t>
      </w:r>
      <w:r w:rsidRPr="00142280">
        <w:rPr>
          <w:color w:val="000000"/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6717E5" w:rsidRPr="00142280" w:rsidTr="002D154C">
        <w:tc>
          <w:tcPr>
            <w:tcW w:w="3074" w:type="dxa"/>
          </w:tcPr>
          <w:p w:rsidR="00C55000" w:rsidRPr="00142280" w:rsidRDefault="00C55000" w:rsidP="0014228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25" w:type="dxa"/>
          </w:tcPr>
          <w:p w:rsidR="00C55000" w:rsidRPr="00142280" w:rsidRDefault="00C55000" w:rsidP="0014228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F32B8" w:rsidRDefault="000F32B8" w:rsidP="0014228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142280" w:rsidRPr="00142280" w:rsidRDefault="00142280" w:rsidP="0014228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F32B8" w:rsidRPr="00142280" w:rsidRDefault="000F32B8" w:rsidP="0014228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89" w:type="dxa"/>
          </w:tcPr>
          <w:p w:rsidR="00C55000" w:rsidRPr="00142280" w:rsidRDefault="00C55000" w:rsidP="0014228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883EA8" w:rsidRPr="00142280" w:rsidRDefault="00142280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142280">
        <w:rPr>
          <w:b/>
          <w:bCs/>
          <w:color w:val="000000"/>
          <w:sz w:val="23"/>
          <w:szCs w:val="23"/>
        </w:rPr>
        <w:t>RODRIGO MACHADO</w:t>
      </w:r>
    </w:p>
    <w:p w:rsidR="00883EA8" w:rsidRDefault="00142280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142280">
        <w:rPr>
          <w:b/>
          <w:bCs/>
          <w:color w:val="000000"/>
          <w:sz w:val="23"/>
          <w:szCs w:val="23"/>
        </w:rPr>
        <w:t>Vereador PSDB</w:t>
      </w:r>
    </w:p>
    <w:p w:rsidR="00142280" w:rsidRDefault="00142280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142280" w:rsidRPr="00142280" w:rsidRDefault="00142280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883EA8" w:rsidRPr="00142280" w:rsidRDefault="00883EA8" w:rsidP="001422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9680" w:type="dxa"/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6717E5" w:rsidRPr="00142280" w:rsidTr="00142280">
        <w:trPr>
          <w:gridBefore w:val="1"/>
          <w:wBefore w:w="108" w:type="dxa"/>
          <w:trHeight w:val="183"/>
        </w:trPr>
        <w:tc>
          <w:tcPr>
            <w:tcW w:w="2444" w:type="dxa"/>
            <w:hideMark/>
          </w:tcPr>
          <w:p w:rsidR="00883EA8" w:rsidRPr="00142280" w:rsidRDefault="00142280" w:rsidP="0014228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14228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883EA8" w:rsidRPr="00142280" w:rsidRDefault="00142280" w:rsidP="0014228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142280">
              <w:rPr>
                <w:b/>
                <w:bCs/>
                <w:sz w:val="23"/>
                <w:szCs w:val="23"/>
              </w:rPr>
              <w:t>Vereador Podemos</w:t>
            </w:r>
          </w:p>
          <w:p w:rsidR="00883EA8" w:rsidRPr="00142280" w:rsidRDefault="00883EA8" w:rsidP="001422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hideMark/>
          </w:tcPr>
          <w:p w:rsidR="00883EA8" w:rsidRPr="00142280" w:rsidRDefault="00142280" w:rsidP="0014228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142280">
              <w:rPr>
                <w:b/>
                <w:bCs/>
                <w:sz w:val="23"/>
                <w:szCs w:val="23"/>
              </w:rPr>
              <w:t xml:space="preserve"> DAMIANI DA TV       DIOGO KRIGUER            CELSO KOZAK</w:t>
            </w:r>
          </w:p>
          <w:p w:rsidR="00883EA8" w:rsidRPr="00142280" w:rsidRDefault="00142280" w:rsidP="00142280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142280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</w:tc>
      </w:tr>
      <w:tr w:rsidR="006717E5" w:rsidRPr="00142280" w:rsidTr="0014228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</w:tcPr>
          <w:p w:rsidR="00883EA8" w:rsidRPr="00142280" w:rsidRDefault="00883EA8" w:rsidP="0014228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42280" w:rsidRPr="00142280" w:rsidTr="0014228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</w:tcPr>
          <w:p w:rsidR="00142280" w:rsidRPr="00142280" w:rsidRDefault="00142280" w:rsidP="0014228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717E5" w:rsidRPr="00142280" w:rsidTr="00142280">
        <w:trPr>
          <w:gridAfter w:val="1"/>
          <w:wAfter w:w="692" w:type="dxa"/>
          <w:trHeight w:val="948"/>
        </w:trPr>
        <w:tc>
          <w:tcPr>
            <w:tcW w:w="2968" w:type="dxa"/>
            <w:gridSpan w:val="3"/>
          </w:tcPr>
          <w:p w:rsidR="00883EA8" w:rsidRPr="00142280" w:rsidRDefault="00883EA8" w:rsidP="0014228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</w:tcPr>
          <w:p w:rsidR="00142280" w:rsidRPr="00142280" w:rsidRDefault="00142280" w:rsidP="001422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42280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883EA8" w:rsidRPr="00142280" w:rsidRDefault="00142280" w:rsidP="0014228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4228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010" w:type="dxa"/>
          </w:tcPr>
          <w:p w:rsidR="00883EA8" w:rsidRPr="00142280" w:rsidRDefault="00883EA8" w:rsidP="0014228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56061" w:rsidRPr="00142280" w:rsidRDefault="00056061" w:rsidP="00142280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sectPr w:rsidR="00056061" w:rsidRPr="00142280" w:rsidSect="00142280"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D15E8AF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1EEACF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B288A34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F22EE44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54E7EA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2507C9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A1B299C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A009AA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6C6B62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F32B8"/>
    <w:rsid w:val="000F597A"/>
    <w:rsid w:val="00142280"/>
    <w:rsid w:val="001D4CAF"/>
    <w:rsid w:val="002229EE"/>
    <w:rsid w:val="0023549F"/>
    <w:rsid w:val="00240100"/>
    <w:rsid w:val="002D154C"/>
    <w:rsid w:val="004440EB"/>
    <w:rsid w:val="00463875"/>
    <w:rsid w:val="00474A62"/>
    <w:rsid w:val="004A51C9"/>
    <w:rsid w:val="005244F2"/>
    <w:rsid w:val="00540CF4"/>
    <w:rsid w:val="0056549E"/>
    <w:rsid w:val="005961FE"/>
    <w:rsid w:val="005C3435"/>
    <w:rsid w:val="005F7438"/>
    <w:rsid w:val="006717E5"/>
    <w:rsid w:val="006C581B"/>
    <w:rsid w:val="00771783"/>
    <w:rsid w:val="00776144"/>
    <w:rsid w:val="00781AD2"/>
    <w:rsid w:val="00805CAE"/>
    <w:rsid w:val="008403F1"/>
    <w:rsid w:val="00883EA8"/>
    <w:rsid w:val="008A0788"/>
    <w:rsid w:val="00973890"/>
    <w:rsid w:val="00987928"/>
    <w:rsid w:val="00A17281"/>
    <w:rsid w:val="00AF3BD6"/>
    <w:rsid w:val="00B038F6"/>
    <w:rsid w:val="00B53502"/>
    <w:rsid w:val="00B63B38"/>
    <w:rsid w:val="00B72244"/>
    <w:rsid w:val="00BD1AF0"/>
    <w:rsid w:val="00C55000"/>
    <w:rsid w:val="00CA4334"/>
    <w:rsid w:val="00CA79EC"/>
    <w:rsid w:val="00CC4111"/>
    <w:rsid w:val="00CD0024"/>
    <w:rsid w:val="00D64EC7"/>
    <w:rsid w:val="00D70746"/>
    <w:rsid w:val="00D81BA1"/>
    <w:rsid w:val="00E108A5"/>
    <w:rsid w:val="00E126F9"/>
    <w:rsid w:val="00E91C7E"/>
    <w:rsid w:val="00EF76BC"/>
    <w:rsid w:val="00F047B3"/>
    <w:rsid w:val="00F31A15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57A3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2021-07-09T15:34:00Z</cp:lastPrinted>
  <dcterms:created xsi:type="dcterms:W3CDTF">2021-07-09T15:12:00Z</dcterms:created>
  <dcterms:modified xsi:type="dcterms:W3CDTF">2021-07-26T12:30:00Z</dcterms:modified>
</cp:coreProperties>
</file>