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CDEC" w14:textId="21E58D7E" w:rsidR="00802CA8" w:rsidRDefault="00871D6C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90</w:t>
      </w:r>
      <w:r w:rsidR="00010080">
        <w:rPr>
          <w:b/>
          <w:bCs/>
          <w:iCs/>
          <w:sz w:val="23"/>
          <w:szCs w:val="23"/>
        </w:rPr>
        <w:t>/2024</w:t>
      </w:r>
    </w:p>
    <w:p w14:paraId="0F3FB17A" w14:textId="7E71F1D6" w:rsidR="00802CA8" w:rsidRDefault="00802CA8">
      <w:pPr>
        <w:ind w:firstLine="3420"/>
        <w:jc w:val="both"/>
        <w:rPr>
          <w:b/>
          <w:bCs/>
          <w:iCs/>
          <w:sz w:val="23"/>
          <w:szCs w:val="23"/>
        </w:rPr>
      </w:pPr>
    </w:p>
    <w:p w14:paraId="7457A17D" w14:textId="77777777" w:rsidR="00871D6C" w:rsidRDefault="00871D6C">
      <w:pPr>
        <w:ind w:firstLine="3420"/>
        <w:jc w:val="both"/>
        <w:rPr>
          <w:b/>
          <w:bCs/>
          <w:iCs/>
          <w:sz w:val="23"/>
          <w:szCs w:val="23"/>
        </w:rPr>
      </w:pPr>
    </w:p>
    <w:p w14:paraId="19884786" w14:textId="77777777" w:rsidR="00802CA8" w:rsidRDefault="00010080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14:paraId="1C2CADFB" w14:textId="60DB3743" w:rsidR="00802CA8" w:rsidRDefault="00802CA8">
      <w:pPr>
        <w:ind w:right="329" w:firstLine="3402"/>
        <w:jc w:val="both"/>
        <w:rPr>
          <w:iCs/>
          <w:sz w:val="23"/>
          <w:szCs w:val="23"/>
        </w:rPr>
      </w:pPr>
    </w:p>
    <w:p w14:paraId="54E3F31C" w14:textId="77777777" w:rsidR="00871D6C" w:rsidRDefault="00871D6C">
      <w:pPr>
        <w:ind w:right="329" w:firstLine="3402"/>
        <w:jc w:val="both"/>
        <w:rPr>
          <w:iCs/>
          <w:sz w:val="23"/>
          <w:szCs w:val="23"/>
        </w:rPr>
      </w:pPr>
    </w:p>
    <w:p w14:paraId="791B48E7" w14:textId="77777777" w:rsidR="00802CA8" w:rsidRDefault="00010080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- Progressistas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</w:t>
      </w:r>
      <w:r>
        <w:rPr>
          <w:b/>
          <w:bCs/>
          <w:sz w:val="23"/>
          <w:szCs w:val="23"/>
        </w:rPr>
        <w:t>Aplauso a Panificadora e Confeitaria Ki Sabor, pela geração de empregos e contribuição no desenvolvimento econômico de Sorriso/MT.</w:t>
      </w:r>
    </w:p>
    <w:p w14:paraId="26C8B424" w14:textId="77777777" w:rsidR="00802CA8" w:rsidRDefault="00802CA8">
      <w:pPr>
        <w:pStyle w:val="Recuodecorpodetexto3"/>
        <w:ind w:firstLine="3420"/>
        <w:rPr>
          <w:b/>
          <w:bCs/>
          <w:sz w:val="23"/>
          <w:szCs w:val="23"/>
        </w:rPr>
      </w:pPr>
    </w:p>
    <w:p w14:paraId="7CB3840B" w14:textId="77777777" w:rsidR="00802CA8" w:rsidRDefault="00802CA8">
      <w:pPr>
        <w:pStyle w:val="Recuodecorpodetexto3"/>
        <w:ind w:firstLine="3420"/>
        <w:rPr>
          <w:b/>
          <w:bCs/>
          <w:sz w:val="23"/>
          <w:szCs w:val="23"/>
        </w:rPr>
      </w:pPr>
    </w:p>
    <w:p w14:paraId="0DDD9854" w14:textId="77777777" w:rsidR="00802CA8" w:rsidRDefault="00010080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14:paraId="09298B96" w14:textId="77777777" w:rsidR="00802CA8" w:rsidRDefault="00802CA8">
      <w:pPr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19DCAE65" w14:textId="47F256FB" w:rsidR="00802CA8" w:rsidRDefault="00010080" w:rsidP="00871D6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  <w:shd w:val="clear" w:color="auto" w:fill="FFFFFF"/>
        </w:rPr>
        <w:t>A padaria é um estabelecimento de grande importância para a comunidade. </w:t>
      </w:r>
      <w:r>
        <w:rPr>
          <w:rFonts w:eastAsia="Arial"/>
          <w:sz w:val="23"/>
          <w:szCs w:val="23"/>
        </w:rPr>
        <w:t>Além de fornecer alimentos saborosos</w:t>
      </w:r>
      <w:r>
        <w:rPr>
          <w:rFonts w:eastAsia="Arial"/>
          <w:sz w:val="23"/>
          <w:szCs w:val="23"/>
        </w:rPr>
        <w:t xml:space="preserve"> e frescos, ela promove a convivência social, contribui para a economia local e preserva a cultura gastronômica da nossa região.</w:t>
      </w:r>
    </w:p>
    <w:p w14:paraId="36FFC4E9" w14:textId="77777777" w:rsidR="00871D6C" w:rsidRDefault="00871D6C" w:rsidP="00871D6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14:paraId="421B154F" w14:textId="0D31DD70" w:rsidR="00802CA8" w:rsidRDefault="00010080" w:rsidP="00871D6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proofErr w:type="gramStart"/>
      <w:r>
        <w:rPr>
          <w:rFonts w:eastAsia="Arial"/>
          <w:sz w:val="23"/>
          <w:szCs w:val="23"/>
        </w:rPr>
        <w:t>A Panificadora e Confeitaria Ki Sabor foi</w:t>
      </w:r>
      <w:proofErr w:type="gramEnd"/>
      <w:r>
        <w:rPr>
          <w:rFonts w:eastAsia="Arial"/>
          <w:sz w:val="23"/>
          <w:szCs w:val="23"/>
        </w:rPr>
        <w:t xml:space="preserve"> fundada em 21 de março de 2005 pelo casal de empresários João Rodrigues Santos e Juli</w:t>
      </w:r>
      <w:r>
        <w:rPr>
          <w:rFonts w:eastAsia="Arial"/>
          <w:sz w:val="23"/>
          <w:szCs w:val="23"/>
        </w:rPr>
        <w:t>ana Chaves Rodrigues dos Santos, sendo a primeira padaria do bairro Vila Bela.</w:t>
      </w:r>
    </w:p>
    <w:p w14:paraId="4D08CD68" w14:textId="77777777" w:rsidR="00871D6C" w:rsidRDefault="00871D6C" w:rsidP="00871D6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14:paraId="240D4F84" w14:textId="50FC69DD" w:rsidR="00802CA8" w:rsidRDefault="00010080" w:rsidP="00871D6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A Panificadora há 20 anos no mercado Sorrisense, atende com qualidade e carinho a nossa população, além de contribuir com a geração de emprego e renda, pois hoje têm seis funcio</w:t>
      </w:r>
      <w:r>
        <w:rPr>
          <w:rFonts w:eastAsia="Arial"/>
          <w:sz w:val="23"/>
          <w:szCs w:val="23"/>
        </w:rPr>
        <w:t>nários diretos.</w:t>
      </w:r>
    </w:p>
    <w:p w14:paraId="2DB0504C" w14:textId="77777777" w:rsidR="00802CA8" w:rsidRDefault="00802CA8" w:rsidP="00871D6C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6005492D" w14:textId="77777777" w:rsidR="00802CA8" w:rsidRDefault="00010080" w:rsidP="00871D6C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Por esta razão, como forma de reconhecimento pela dedicação e qualidade no atendimento prestado a população Sorrisense e que também têm contribuído para o desenvolvimento da nossa cidade, é que submetemos à apreciação do Plenário a present</w:t>
      </w:r>
      <w:r>
        <w:rPr>
          <w:sz w:val="23"/>
          <w:szCs w:val="23"/>
        </w:rPr>
        <w:t>e MOÇÃO DE APLAUSO.</w:t>
      </w:r>
    </w:p>
    <w:p w14:paraId="45D52DD2" w14:textId="77777777" w:rsidR="00802CA8" w:rsidRDefault="00802CA8">
      <w:pPr>
        <w:ind w:firstLine="1418"/>
        <w:jc w:val="both"/>
        <w:rPr>
          <w:sz w:val="23"/>
          <w:szCs w:val="23"/>
        </w:rPr>
      </w:pPr>
    </w:p>
    <w:p w14:paraId="1E4BAF67" w14:textId="77777777" w:rsidR="00802CA8" w:rsidRDefault="00802CA8">
      <w:pPr>
        <w:ind w:firstLine="1418"/>
        <w:jc w:val="both"/>
        <w:rPr>
          <w:sz w:val="23"/>
          <w:szCs w:val="23"/>
        </w:rPr>
      </w:pPr>
    </w:p>
    <w:p w14:paraId="5894BB4A" w14:textId="233979B2" w:rsidR="00802CA8" w:rsidRDefault="00010080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>Câmara Municipal de Sorriso, Estado de Mato Grosso, em 21 de maio de 2024</w:t>
      </w:r>
      <w:r w:rsidR="00B256E8">
        <w:rPr>
          <w:iCs w:val="0"/>
          <w:sz w:val="23"/>
          <w:szCs w:val="23"/>
        </w:rPr>
        <w:t>.</w:t>
      </w:r>
      <w:bookmarkStart w:id="0" w:name="_GoBack"/>
      <w:bookmarkEnd w:id="0"/>
    </w:p>
    <w:p w14:paraId="6EFE5BBB" w14:textId="2F120C5F" w:rsidR="00871D6C" w:rsidRDefault="00871D6C">
      <w:pPr>
        <w:pStyle w:val="Recuodecorpodetexto3"/>
        <w:ind w:firstLine="1416"/>
        <w:rPr>
          <w:iCs w:val="0"/>
          <w:sz w:val="23"/>
          <w:szCs w:val="23"/>
        </w:rPr>
      </w:pPr>
    </w:p>
    <w:p w14:paraId="627160AA" w14:textId="329656E4" w:rsidR="00871D6C" w:rsidRDefault="00871D6C">
      <w:pPr>
        <w:pStyle w:val="Recuodecorpodetexto3"/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694"/>
        <w:gridCol w:w="3119"/>
        <w:gridCol w:w="2693"/>
        <w:gridCol w:w="2268"/>
      </w:tblGrid>
      <w:tr w:rsidR="00871D6C" w14:paraId="34392A7D" w14:textId="77777777" w:rsidTr="00871D6C">
        <w:trPr>
          <w:trHeight w:val="151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5AFACDF" w14:textId="77777777" w:rsidR="00871D6C" w:rsidRDefault="00871D6C" w:rsidP="00871D6C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>
              <w:rPr>
                <w:b/>
                <w:iCs w:val="0"/>
                <w:sz w:val="23"/>
                <w:szCs w:val="23"/>
              </w:rPr>
              <w:t>WANDERLEY PAULO</w:t>
            </w:r>
          </w:p>
          <w:p w14:paraId="5B6C0631" w14:textId="4B6E8C0C" w:rsidR="00871D6C" w:rsidRPr="00871D6C" w:rsidRDefault="00871D6C" w:rsidP="00871D6C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>
              <w:rPr>
                <w:b/>
                <w:iCs w:val="0"/>
                <w:sz w:val="23"/>
                <w:szCs w:val="23"/>
              </w:rPr>
              <w:t>Vereador Progressistas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816B53" w14:textId="77777777" w:rsidR="00871D6C" w:rsidRDefault="00871D6C" w:rsidP="00871D6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14:paraId="5A36778A" w14:textId="64FF0FF7" w:rsidR="00871D6C" w:rsidRDefault="00871D6C" w:rsidP="00871D6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68EBDF6" w14:textId="77777777" w:rsidR="00871D6C" w:rsidRDefault="00871D6C" w:rsidP="00871D6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EMERSON FARIAS</w:t>
            </w:r>
          </w:p>
          <w:p w14:paraId="7694DEFE" w14:textId="6D1A53EA" w:rsidR="00871D6C" w:rsidRDefault="00871D6C" w:rsidP="00871D6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F76EF" w14:textId="77777777" w:rsidR="00871D6C" w:rsidRDefault="00871D6C" w:rsidP="00871D6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ZÉ DA PANTANAL</w:t>
            </w:r>
          </w:p>
          <w:p w14:paraId="483BABC3" w14:textId="12C29A59" w:rsidR="00871D6C" w:rsidRDefault="00871D6C" w:rsidP="00871D6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871D6C" w14:paraId="02B5A414" w14:textId="77777777" w:rsidTr="00871D6C">
        <w:trPr>
          <w:trHeight w:val="168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DB27FE" w14:textId="77777777" w:rsidR="00871D6C" w:rsidRDefault="00871D6C" w:rsidP="00871D6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CELSO KOZAK</w:t>
            </w:r>
          </w:p>
          <w:p w14:paraId="101FBE4D" w14:textId="0E9A12A5" w:rsidR="00871D6C" w:rsidRDefault="00871D6C" w:rsidP="00871D6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333DB7" w14:textId="77777777" w:rsidR="00871D6C" w:rsidRDefault="00871D6C" w:rsidP="00871D6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DAMIANI</w:t>
            </w:r>
          </w:p>
          <w:p w14:paraId="2CD44EFD" w14:textId="4CD36A39" w:rsidR="00871D6C" w:rsidRDefault="00871D6C" w:rsidP="00871D6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6651F5F" w14:textId="77777777" w:rsidR="00871D6C" w:rsidRDefault="00871D6C" w:rsidP="00871D6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ACACIO AMBROSINI</w:t>
            </w:r>
          </w:p>
          <w:p w14:paraId="67E71088" w14:textId="707123D9" w:rsidR="00871D6C" w:rsidRDefault="00871D6C" w:rsidP="00871D6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6AA8F" w14:textId="77777777" w:rsidR="00871D6C" w:rsidRDefault="00871D6C" w:rsidP="00871D6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DIOGO KRIGUER</w:t>
            </w:r>
          </w:p>
          <w:p w14:paraId="26721C55" w14:textId="0D89F51D" w:rsidR="00871D6C" w:rsidRDefault="00871D6C" w:rsidP="00871D6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871D6C" w14:paraId="7EC0710B" w14:textId="77777777" w:rsidTr="00871D6C"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9E7D8" w14:textId="77777777" w:rsidR="00871D6C" w:rsidRDefault="00871D6C" w:rsidP="00871D6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RODRIGO MACHADO</w:t>
            </w:r>
          </w:p>
          <w:p w14:paraId="3C95BD44" w14:textId="09302E8D" w:rsidR="00871D6C" w:rsidRDefault="00871D6C" w:rsidP="00871D6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6DB08" w14:textId="77777777" w:rsidR="00871D6C" w:rsidRDefault="00871D6C" w:rsidP="00871D6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MAURICIO GOMES</w:t>
            </w:r>
          </w:p>
          <w:p w14:paraId="578AB14B" w14:textId="703D8E41" w:rsidR="00871D6C" w:rsidRDefault="00871D6C" w:rsidP="00871D6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</w:t>
            </w:r>
          </w:p>
        </w:tc>
      </w:tr>
    </w:tbl>
    <w:p w14:paraId="4C902957" w14:textId="77777777" w:rsidR="00871D6C" w:rsidRDefault="00871D6C">
      <w:pPr>
        <w:pStyle w:val="Recuodecorpodetexto3"/>
        <w:ind w:firstLine="1416"/>
        <w:rPr>
          <w:iCs w:val="0"/>
          <w:sz w:val="23"/>
          <w:szCs w:val="23"/>
        </w:rPr>
      </w:pPr>
    </w:p>
    <w:p w14:paraId="5F8A36CD" w14:textId="52330B31" w:rsidR="00802CA8" w:rsidRDefault="00010080" w:rsidP="00871D6C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</w:t>
      </w:r>
    </w:p>
    <w:sectPr w:rsidR="00802CA8" w:rsidSect="00871D6C">
      <w:headerReference w:type="default" r:id="rId7"/>
      <w:pgSz w:w="11907" w:h="16840"/>
      <w:pgMar w:top="2835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94F5C" w14:textId="77777777" w:rsidR="00010080" w:rsidRDefault="00010080">
      <w:r>
        <w:separator/>
      </w:r>
    </w:p>
  </w:endnote>
  <w:endnote w:type="continuationSeparator" w:id="0">
    <w:p w14:paraId="3A33A3E6" w14:textId="77777777" w:rsidR="00010080" w:rsidRDefault="0001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5071B" w14:textId="77777777" w:rsidR="00010080" w:rsidRDefault="00010080">
      <w:r>
        <w:separator/>
      </w:r>
    </w:p>
  </w:footnote>
  <w:footnote w:type="continuationSeparator" w:id="0">
    <w:p w14:paraId="1348612E" w14:textId="77777777" w:rsidR="00010080" w:rsidRDefault="0001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36975" w14:textId="77777777" w:rsidR="00802CA8" w:rsidRDefault="00802CA8">
    <w:pPr>
      <w:jc w:val="center"/>
      <w:rPr>
        <w:b/>
        <w:sz w:val="28"/>
      </w:rPr>
    </w:pPr>
  </w:p>
  <w:p w14:paraId="5C816746" w14:textId="77777777" w:rsidR="00802CA8" w:rsidRDefault="00802C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10080"/>
    <w:rsid w:val="0002139F"/>
    <w:rsid w:val="000364B7"/>
    <w:rsid w:val="00056352"/>
    <w:rsid w:val="00064B6A"/>
    <w:rsid w:val="00097761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742E6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66014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02CA8"/>
    <w:rsid w:val="00811B21"/>
    <w:rsid w:val="00826B73"/>
    <w:rsid w:val="00842FDE"/>
    <w:rsid w:val="00857F31"/>
    <w:rsid w:val="00864D79"/>
    <w:rsid w:val="00871821"/>
    <w:rsid w:val="00871D6C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256E8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B128D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6356E0E"/>
    <w:rsid w:val="11310C8E"/>
    <w:rsid w:val="16B97725"/>
    <w:rsid w:val="1C0E5A2A"/>
    <w:rsid w:val="1E644C5A"/>
    <w:rsid w:val="1ED5688E"/>
    <w:rsid w:val="22312660"/>
    <w:rsid w:val="22563B85"/>
    <w:rsid w:val="391E3DE8"/>
    <w:rsid w:val="492B6D63"/>
    <w:rsid w:val="4E9261F7"/>
    <w:rsid w:val="5A8C6DD1"/>
    <w:rsid w:val="5AAC5845"/>
    <w:rsid w:val="60DD6A42"/>
    <w:rsid w:val="6717075E"/>
    <w:rsid w:val="68245A45"/>
    <w:rsid w:val="6D7F4B4F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8B77"/>
  <w15:docId w15:val="{8BC006B5-AAAC-4358-A7BD-B46D54E7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10B42-19BD-4AE7-A193-1AB6AF94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39</cp:revision>
  <cp:lastPrinted>2024-05-21T19:27:00Z</cp:lastPrinted>
  <dcterms:created xsi:type="dcterms:W3CDTF">2021-06-09T15:57:00Z</dcterms:created>
  <dcterms:modified xsi:type="dcterms:W3CDTF">2024-05-24T13:09:00Z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