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F414CC" w:rsidRPr="00F414CC">
        <w:rPr>
          <w:rFonts w:ascii="Times New Roman" w:hAnsi="Times New Roman"/>
          <w:sz w:val="24"/>
          <w:szCs w:val="24"/>
        </w:rPr>
        <w:t>06</w:t>
      </w:r>
      <w:r w:rsidR="00E75CAA">
        <w:rPr>
          <w:rFonts w:ascii="Times New Roman" w:hAnsi="Times New Roman"/>
          <w:sz w:val="24"/>
          <w:szCs w:val="24"/>
        </w:rPr>
        <w:t>6</w:t>
      </w:r>
      <w:r w:rsidR="00F414CC" w:rsidRPr="00F414CC">
        <w:rPr>
          <w:rFonts w:ascii="Times New Roman" w:hAnsi="Times New Roman"/>
          <w:sz w:val="24"/>
          <w:szCs w:val="24"/>
        </w:rPr>
        <w:t>/2016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E75CAA">
        <w:rPr>
          <w:bCs/>
          <w:sz w:val="24"/>
          <w:szCs w:val="24"/>
        </w:rPr>
        <w:t>03</w:t>
      </w:r>
      <w:r w:rsidRPr="00F414CC">
        <w:rPr>
          <w:bCs/>
          <w:sz w:val="24"/>
          <w:szCs w:val="24"/>
        </w:rPr>
        <w:t xml:space="preserve"> de </w:t>
      </w:r>
      <w:r w:rsidR="00E75CAA">
        <w:rPr>
          <w:bCs/>
          <w:sz w:val="24"/>
          <w:szCs w:val="24"/>
        </w:rPr>
        <w:t>maio</w:t>
      </w:r>
      <w:r w:rsidRPr="00F414CC">
        <w:rPr>
          <w:bCs/>
          <w:sz w:val="24"/>
          <w:szCs w:val="24"/>
        </w:rPr>
        <w:t xml:space="preserve"> de 2016.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proofErr w:type="spellStart"/>
      <w:r w:rsidR="00F82676" w:rsidRPr="00F414CC">
        <w:rPr>
          <w:rFonts w:ascii="Times New Roman" w:hAnsi="Times New Roman"/>
          <w:sz w:val="24"/>
          <w:szCs w:val="24"/>
        </w:rPr>
        <w:t>Erzidio</w:t>
      </w:r>
      <w:proofErr w:type="spellEnd"/>
      <w:r w:rsidR="00F82676" w:rsidRPr="00F41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676" w:rsidRPr="00F414CC">
        <w:rPr>
          <w:rFonts w:ascii="Times New Roman" w:hAnsi="Times New Roman"/>
          <w:sz w:val="24"/>
          <w:szCs w:val="24"/>
        </w:rPr>
        <w:t>Zavareze</w:t>
      </w:r>
      <w:proofErr w:type="spellEnd"/>
      <w:r w:rsidRPr="00F414CC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E75CAA" w:rsidRPr="00C05630" w:rsidRDefault="00E75CAA" w:rsidP="00E75CAA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C05630">
        <w:rPr>
          <w:bCs/>
          <w:iCs/>
          <w:sz w:val="24"/>
          <w:szCs w:val="24"/>
        </w:rPr>
        <w:t>O Excelentíssimo</w:t>
      </w:r>
      <w:proofErr w:type="gramEnd"/>
      <w:r w:rsidRPr="00C0563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proofErr w:type="spellStart"/>
      <w:r w:rsidR="00F82676" w:rsidRPr="00F414CC">
        <w:rPr>
          <w:b/>
          <w:i w:val="0"/>
          <w:sz w:val="24"/>
          <w:szCs w:val="24"/>
        </w:rPr>
        <w:t>Erzidio</w:t>
      </w:r>
      <w:proofErr w:type="spellEnd"/>
      <w:r w:rsidR="00F82676" w:rsidRPr="00F414CC">
        <w:rPr>
          <w:b/>
          <w:i w:val="0"/>
          <w:sz w:val="24"/>
          <w:szCs w:val="24"/>
        </w:rPr>
        <w:t xml:space="preserve"> </w:t>
      </w:r>
      <w:proofErr w:type="spellStart"/>
      <w:r w:rsidR="00F82676" w:rsidRPr="00F414CC">
        <w:rPr>
          <w:b/>
          <w:i w:val="0"/>
          <w:sz w:val="24"/>
          <w:szCs w:val="24"/>
        </w:rPr>
        <w:t>Zavareze</w:t>
      </w:r>
      <w:proofErr w:type="spellEnd"/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</w:t>
      </w:r>
      <w:proofErr w:type="spellStart"/>
      <w:r w:rsidRPr="00F414CC">
        <w:rPr>
          <w:i w:val="0"/>
          <w:sz w:val="24"/>
          <w:szCs w:val="24"/>
        </w:rPr>
        <w:t>Curriculum</w:t>
      </w:r>
      <w:proofErr w:type="spellEnd"/>
      <w:r w:rsidRPr="00F414CC">
        <w:rPr>
          <w:i w:val="0"/>
          <w:sz w:val="24"/>
          <w:szCs w:val="24"/>
        </w:rPr>
        <w:t xml:space="preserve"> </w:t>
      </w:r>
      <w:proofErr w:type="spellStart"/>
      <w:r w:rsidRPr="00F414CC">
        <w:rPr>
          <w:i w:val="0"/>
          <w:sz w:val="24"/>
          <w:szCs w:val="24"/>
        </w:rPr>
        <w:t>Vitae</w:t>
      </w:r>
      <w:proofErr w:type="spellEnd"/>
      <w:r w:rsidRPr="00F414CC">
        <w:rPr>
          <w:i w:val="0"/>
          <w:sz w:val="24"/>
          <w:szCs w:val="24"/>
        </w:rPr>
        <w:t>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5CAA" w:rsidRPr="00F414CC" w:rsidRDefault="00E75CA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5CAA" w:rsidRDefault="00E75CAA" w:rsidP="00E75CAA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Câmara Municipal de Sorriso, Estado de Mato Grosso, em 03 de maio de 2016.</w:t>
      </w: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</w:p>
    <w:p w:rsidR="00E75CAA" w:rsidRDefault="00E75CAA" w:rsidP="00E75CA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E75CAA" w:rsidRDefault="00E75CAA" w:rsidP="00E75CAA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E75CAA" w:rsidSect="00E75CAA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C1" w:rsidRDefault="00D274C1" w:rsidP="00F414CC">
      <w:r>
        <w:separator/>
      </w:r>
    </w:p>
  </w:endnote>
  <w:endnote w:type="continuationSeparator" w:id="0">
    <w:p w:rsidR="00D274C1" w:rsidRDefault="00D274C1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C1" w:rsidRDefault="00D274C1" w:rsidP="00F414CC">
      <w:r>
        <w:separator/>
      </w:r>
    </w:p>
  </w:footnote>
  <w:footnote w:type="continuationSeparator" w:id="0">
    <w:p w:rsidR="00D274C1" w:rsidRDefault="00D274C1" w:rsidP="00F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E3E6F"/>
    <w:rsid w:val="00155C13"/>
    <w:rsid w:val="0022507D"/>
    <w:rsid w:val="003A578F"/>
    <w:rsid w:val="00464AB6"/>
    <w:rsid w:val="00487662"/>
    <w:rsid w:val="00680ACC"/>
    <w:rsid w:val="006F4C6A"/>
    <w:rsid w:val="0081382D"/>
    <w:rsid w:val="008D2C2D"/>
    <w:rsid w:val="00902903"/>
    <w:rsid w:val="00A16ED3"/>
    <w:rsid w:val="00AE2738"/>
    <w:rsid w:val="00AE6D94"/>
    <w:rsid w:val="00B94BB3"/>
    <w:rsid w:val="00C17352"/>
    <w:rsid w:val="00CD061D"/>
    <w:rsid w:val="00CF3887"/>
    <w:rsid w:val="00D274C1"/>
    <w:rsid w:val="00DC2017"/>
    <w:rsid w:val="00E10A2D"/>
    <w:rsid w:val="00E365D3"/>
    <w:rsid w:val="00E75CAA"/>
    <w:rsid w:val="00F414CC"/>
    <w:rsid w:val="00F82676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2016-04-20T13:34:00Z</dcterms:created>
  <dcterms:modified xsi:type="dcterms:W3CDTF">2016-05-03T15:21:00Z</dcterms:modified>
</cp:coreProperties>
</file>